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C6A7C1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B312523" w:rsidR="00557993" w:rsidRPr="00DD7306" w:rsidRDefault="0FB7A117" w:rsidP="7C6A7C1C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7C6A7C1C">
              <w:rPr>
                <w:i/>
                <w:iCs/>
                <w:sz w:val="36"/>
                <w:szCs w:val="36"/>
              </w:rPr>
              <w:t>12. 4. - 16. 4.</w:t>
            </w:r>
          </w:p>
        </w:tc>
      </w:tr>
      <w:tr w:rsidR="003640B0" w14:paraId="7C546FE4" w14:textId="77777777" w:rsidTr="7C6A7C1C">
        <w:tc>
          <w:tcPr>
            <w:tcW w:w="9062" w:type="dxa"/>
            <w:gridSpan w:val="2"/>
          </w:tcPr>
          <w:p w14:paraId="4B991D1C" w14:textId="693C1D73" w:rsidR="003640B0" w:rsidRDefault="003640B0" w:rsidP="7C6A7C1C">
            <w:pPr>
              <w:rPr>
                <w:i/>
                <w:iCs/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>Třída:</w:t>
            </w:r>
            <w:r w:rsidR="376A0E6A" w:rsidRPr="7C6A7C1C">
              <w:rPr>
                <w:sz w:val="24"/>
                <w:szCs w:val="24"/>
              </w:rPr>
              <w:t xml:space="preserve">  </w:t>
            </w:r>
            <w:r w:rsidR="536A81C0" w:rsidRPr="7C6A7C1C">
              <w:rPr>
                <w:b/>
                <w:bCs/>
                <w:sz w:val="32"/>
                <w:szCs w:val="32"/>
              </w:rPr>
              <w:t>6.D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0EEA0C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26EF71B" w14:textId="1CBC5F30" w:rsidR="00A10DBC" w:rsidRPr="003640B0" w:rsidRDefault="045C556C" w:rsidP="10EEA0C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Úterý 13. 4.</w:t>
            </w:r>
          </w:p>
          <w:p w14:paraId="0616457A" w14:textId="421E4B2B" w:rsidR="00A10DBC" w:rsidRPr="003640B0" w:rsidRDefault="045C556C" w:rsidP="10EEA0C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Slovesné způsoby - uč. str. 107</w:t>
            </w:r>
          </w:p>
          <w:p w14:paraId="3BC563A1" w14:textId="39959BA5" w:rsidR="00A10DBC" w:rsidRPr="003640B0" w:rsidRDefault="045C556C" w:rsidP="10EEA0C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Středa 14. 4.</w:t>
            </w:r>
          </w:p>
          <w:p w14:paraId="269BD59E" w14:textId="033A3A28" w:rsidR="00A10DBC" w:rsidRPr="003640B0" w:rsidRDefault="045C556C" w:rsidP="10EEA0C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Určování mluvnické kategorie času u sloves</w:t>
            </w:r>
          </w:p>
          <w:p w14:paraId="616B56C9" w14:textId="37C75617" w:rsidR="00A10DBC" w:rsidRPr="003640B0" w:rsidRDefault="045C556C" w:rsidP="10EEA0C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Čtvrtek 15. 4.</w:t>
            </w:r>
          </w:p>
          <w:p w14:paraId="197A3CDB" w14:textId="1C2AC5C2" w:rsidR="00A10DBC" w:rsidRPr="003640B0" w:rsidRDefault="045C556C" w:rsidP="10EEA0C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Procvičování – časování a určování mluvnických kategorií sloves</w:t>
            </w:r>
          </w:p>
          <w:p w14:paraId="79B83D90" w14:textId="71D5504D" w:rsidR="00A10DBC" w:rsidRPr="003640B0" w:rsidRDefault="045C556C" w:rsidP="10EEA0C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Pátek 16. 4. - LITERATURA</w:t>
            </w:r>
          </w:p>
          <w:p w14:paraId="01D17C4E" w14:textId="072D8BC6" w:rsidR="00A10DBC" w:rsidRPr="003640B0" w:rsidRDefault="045C556C" w:rsidP="10EEA0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10EEA0C8">
              <w:rPr>
                <w:rFonts w:eastAsiaTheme="minorEastAsia"/>
                <w:color w:val="70AD47" w:themeColor="accent6"/>
                <w:sz w:val="24"/>
                <w:szCs w:val="24"/>
              </w:rPr>
              <w:t>Kulturní referát: Tereza Krausová, Michal Holoubek</w:t>
            </w:r>
          </w:p>
          <w:p w14:paraId="066B70FE" w14:textId="78A73647" w:rsidR="00A10DBC" w:rsidRPr="003640B0" w:rsidRDefault="045C556C" w:rsidP="10EEA0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EEA0C8">
              <w:rPr>
                <w:rFonts w:eastAsiaTheme="minorEastAsia"/>
                <w:color w:val="000000" w:themeColor="text1"/>
                <w:sz w:val="24"/>
                <w:szCs w:val="24"/>
              </w:rPr>
              <w:t>Opakování literárních pojmů (lyrika, epika, drama) + próza a poezie</w:t>
            </w:r>
          </w:p>
          <w:p w14:paraId="5A39BBE3" w14:textId="5B7B0D9E" w:rsidR="00A10DBC" w:rsidRPr="003640B0" w:rsidRDefault="045C556C" w:rsidP="10EEA0C8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10EEA0C8">
              <w:rPr>
                <w:rFonts w:eastAsiaTheme="minorEastAsia"/>
                <w:color w:val="FF0000"/>
                <w:sz w:val="24"/>
                <w:szCs w:val="24"/>
              </w:rPr>
              <w:t>DÚ – PS 24/3, 4</w:t>
            </w:r>
          </w:p>
        </w:tc>
      </w:tr>
      <w:tr w:rsidR="003640B0" w14:paraId="339D29E2" w14:textId="77777777" w:rsidTr="10EEA0C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78D3796" w14:textId="0AB21072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Sčítání a odčítání úhlů početně</w:t>
            </w:r>
          </w:p>
          <w:p w14:paraId="1B5D984E" w14:textId="0C425DF9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Hravá M str. 84</w:t>
            </w:r>
          </w:p>
          <w:p w14:paraId="3808C8B0" w14:textId="420F41B3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Čt-Násobení a dělení úhlů</w:t>
            </w:r>
          </w:p>
          <w:p w14:paraId="18B1B5ED" w14:textId="6D587876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Vrcholové a vedlejší úhly</w:t>
            </w:r>
          </w:p>
          <w:p w14:paraId="7B9CC6B6" w14:textId="65E6DACB" w:rsidR="003640B0" w:rsidRPr="003640B0" w:rsidRDefault="003640B0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8EC69D2" w14:textId="2F9A578A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Hravá M str. 87, 88</w:t>
            </w:r>
          </w:p>
          <w:p w14:paraId="0D0B940D" w14:textId="1F7CBB26" w:rsidR="003640B0" w:rsidRPr="003640B0" w:rsidRDefault="71814459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Dobrovolný úkol: str.86, cv.9 a 11</w:t>
            </w:r>
          </w:p>
        </w:tc>
      </w:tr>
      <w:tr w:rsidR="003640B0" w14:paraId="6CB806B8" w14:textId="77777777" w:rsidTr="10EEA0C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0D2CB4A" w:rsidR="003640B0" w:rsidRDefault="37824031" w:rsidP="7C6A7C1C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 xml:space="preserve">Food in </w:t>
            </w:r>
            <w:proofErr w:type="spellStart"/>
            <w:r w:rsidRPr="7C6A7C1C">
              <w:rPr>
                <w:sz w:val="24"/>
                <w:szCs w:val="24"/>
              </w:rPr>
              <w:t>the</w:t>
            </w:r>
            <w:proofErr w:type="spellEnd"/>
            <w:r w:rsidRPr="7C6A7C1C">
              <w:rPr>
                <w:sz w:val="24"/>
                <w:szCs w:val="24"/>
              </w:rPr>
              <w:t xml:space="preserve"> Czech Republic – </w:t>
            </w:r>
            <w:proofErr w:type="spellStart"/>
            <w:r w:rsidRPr="7C6A7C1C">
              <w:rPr>
                <w:sz w:val="24"/>
                <w:szCs w:val="24"/>
              </w:rPr>
              <w:t>work</w:t>
            </w:r>
            <w:proofErr w:type="spellEnd"/>
            <w:r w:rsidRPr="7C6A7C1C">
              <w:rPr>
                <w:sz w:val="24"/>
                <w:szCs w:val="24"/>
              </w:rPr>
              <w:t xml:space="preserve"> in </w:t>
            </w:r>
            <w:proofErr w:type="spellStart"/>
            <w:r w:rsidRPr="7C6A7C1C">
              <w:rPr>
                <w:sz w:val="24"/>
                <w:szCs w:val="24"/>
              </w:rPr>
              <w:t>groupes</w:t>
            </w:r>
            <w:proofErr w:type="spellEnd"/>
          </w:p>
          <w:p w14:paraId="1F3379B9" w14:textId="25FB421D" w:rsidR="00A10DBC" w:rsidRDefault="37824031" w:rsidP="7C6A7C1C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 xml:space="preserve">Samostatná práce - dokončení cvičení </w:t>
            </w:r>
            <w:r w:rsidR="4D5DFFE0" w:rsidRPr="7C6A7C1C">
              <w:rPr>
                <w:sz w:val="24"/>
                <w:szCs w:val="24"/>
              </w:rPr>
              <w:t xml:space="preserve">Unit 4 </w:t>
            </w:r>
            <w:r w:rsidRPr="7C6A7C1C">
              <w:rPr>
                <w:sz w:val="24"/>
                <w:szCs w:val="24"/>
              </w:rPr>
              <w:t>v</w:t>
            </w:r>
            <w:r w:rsidR="6E0B8D47" w:rsidRPr="7C6A7C1C">
              <w:rPr>
                <w:sz w:val="24"/>
                <w:szCs w:val="24"/>
              </w:rPr>
              <w:t>e WB + opakování slovíček Unit 4 ( ve čtvrtek bude test ze slovíček)</w:t>
            </w:r>
          </w:p>
          <w:p w14:paraId="5C64C7FA" w14:textId="1A1061B8" w:rsidR="00A10DBC" w:rsidRDefault="37824031" w:rsidP="7C6A7C1C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 xml:space="preserve">Unit 5 – </w:t>
            </w:r>
            <w:proofErr w:type="spellStart"/>
            <w:r w:rsidRPr="7C6A7C1C">
              <w:rPr>
                <w:sz w:val="24"/>
                <w:szCs w:val="24"/>
              </w:rPr>
              <w:t>The</w:t>
            </w:r>
            <w:proofErr w:type="spellEnd"/>
            <w:r w:rsidRPr="7C6A7C1C">
              <w:rPr>
                <w:sz w:val="24"/>
                <w:szCs w:val="24"/>
              </w:rPr>
              <w:t xml:space="preserve"> </w:t>
            </w:r>
            <w:proofErr w:type="spellStart"/>
            <w:r w:rsidRPr="7C6A7C1C">
              <w:rPr>
                <w:sz w:val="24"/>
                <w:szCs w:val="24"/>
              </w:rPr>
              <w:t>world</w:t>
            </w:r>
            <w:proofErr w:type="spellEnd"/>
            <w:r w:rsidRPr="7C6A7C1C">
              <w:rPr>
                <w:sz w:val="24"/>
                <w:szCs w:val="24"/>
              </w:rPr>
              <w:t xml:space="preserve"> - My country, SB 56 (</w:t>
            </w:r>
            <w:proofErr w:type="spellStart"/>
            <w:r w:rsidRPr="7C6A7C1C">
              <w:rPr>
                <w:sz w:val="24"/>
                <w:szCs w:val="24"/>
              </w:rPr>
              <w:t>Vocabulary</w:t>
            </w:r>
            <w:proofErr w:type="spellEnd"/>
            <w:r w:rsidRPr="7C6A7C1C">
              <w:rPr>
                <w:sz w:val="24"/>
                <w:szCs w:val="24"/>
              </w:rPr>
              <w:t>)</w:t>
            </w:r>
          </w:p>
          <w:p w14:paraId="0CCE1238" w14:textId="13C6487C" w:rsidR="65F6781D" w:rsidRDefault="65F6781D" w:rsidP="7C6A7C1C">
            <w:pPr>
              <w:jc w:val="both"/>
              <w:rPr>
                <w:sz w:val="24"/>
                <w:szCs w:val="24"/>
              </w:rPr>
            </w:pPr>
          </w:p>
          <w:p w14:paraId="64157D7D" w14:textId="3304CC27" w:rsidR="00A10DBC" w:rsidRDefault="0A16B096" w:rsidP="7C6A7C1C">
            <w:pPr>
              <w:jc w:val="both"/>
              <w:rPr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 xml:space="preserve">Test </w:t>
            </w:r>
            <w:r w:rsidR="4C99918D" w:rsidRPr="7C6A7C1C">
              <w:rPr>
                <w:sz w:val="24"/>
                <w:szCs w:val="24"/>
              </w:rPr>
              <w:t>slovíčka Unit 4 - čtvrtek 12.30</w:t>
            </w:r>
          </w:p>
          <w:p w14:paraId="44EAFD9C" w14:textId="1290FACF" w:rsidR="00A10DBC" w:rsidRPr="003640B0" w:rsidRDefault="00A10DBC" w:rsidP="7C6A7C1C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10EEA0C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6E476C8A" w:rsidR="003640B0" w:rsidRDefault="7F5FC675" w:rsidP="7C6A7C1C">
            <w:pPr>
              <w:jc w:val="both"/>
              <w:rPr>
                <w:sz w:val="24"/>
                <w:szCs w:val="24"/>
              </w:rPr>
            </w:pPr>
            <w:r w:rsidRPr="7C6A7C1C">
              <w:rPr>
                <w:sz w:val="24"/>
                <w:szCs w:val="24"/>
              </w:rPr>
              <w:t>Opakování Měkkýšů, příprava na test (učebnice str. 58</w:t>
            </w:r>
            <w:r w:rsidR="152B3CAF" w:rsidRPr="7C6A7C1C">
              <w:rPr>
                <w:sz w:val="24"/>
                <w:szCs w:val="24"/>
              </w:rPr>
              <w:t xml:space="preserve"> – 62).</w:t>
            </w:r>
          </w:p>
          <w:p w14:paraId="3656B9AB" w14:textId="36532FB7" w:rsidR="00A10DBC" w:rsidRPr="003640B0" w:rsidRDefault="00A10DBC" w:rsidP="7C6A7C1C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10EEA0C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20CBB83" w14:textId="2117AD48" w:rsidR="003640B0" w:rsidRPr="003640B0" w:rsidRDefault="70D2A8D0" w:rsidP="745F382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45F38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1) Archaická doba - dokončení </w:t>
            </w:r>
          </w:p>
          <w:p w14:paraId="53128261" w14:textId="2049CEF7" w:rsidR="003640B0" w:rsidRPr="003640B0" w:rsidRDefault="70D2A8D0" w:rsidP="745F382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45F38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2) Známkovaný projekt. Přesné instrukce v </w:t>
            </w:r>
            <w:proofErr w:type="spellStart"/>
            <w:r w:rsidRPr="745F38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45F38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pozorně přečíst! Termín odevzdání </w:t>
            </w:r>
            <w:r w:rsidRPr="745F382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30.4</w:t>
            </w:r>
            <w:r w:rsidRPr="745F38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Projekty odevzdané po tomto termínu nebudou přijaty.</w:t>
            </w:r>
          </w:p>
        </w:tc>
      </w:tr>
      <w:tr w:rsidR="003640B0" w14:paraId="7E8B461A" w14:textId="77777777" w:rsidTr="10EEA0C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2DA8130C" w14:textId="5DDB8A93" w:rsidR="00A10DBC" w:rsidRPr="003640B0" w:rsidRDefault="6EF87BFA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poloha, členitost, povrch</w:t>
            </w:r>
          </w:p>
          <w:p w14:paraId="4B99056E" w14:textId="11BCFCF7" w:rsidR="00A10DBC" w:rsidRPr="003640B0" w:rsidRDefault="00A10DBC" w:rsidP="7C6A7C1C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10EEA0C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50E9200" w14:textId="64B0B11F" w:rsidR="003640B0" w:rsidRPr="003640B0" w:rsidRDefault="73FBDE81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Obsah, procvičování - převody jednotek</w:t>
            </w:r>
          </w:p>
          <w:p w14:paraId="7A4CC14D" w14:textId="66EA8F15" w:rsidR="003640B0" w:rsidRPr="003640B0" w:rsidRDefault="003640B0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461D779" w14:textId="0050F82A" w:rsidR="003640B0" w:rsidRPr="003640B0" w:rsidRDefault="73FBDE81" w:rsidP="7C6A7C1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</w:t>
            </w:r>
            <w:proofErr w:type="spellStart"/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Khánova</w:t>
            </w:r>
            <w:proofErr w:type="spellEnd"/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škola - Měření objemu. Zadání a odkazy v </w:t>
            </w:r>
            <w:proofErr w:type="spellStart"/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C6A7C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C6A7C1C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7EB9219" w14:textId="18A0E182" w:rsidR="004B177C" w:rsidRDefault="35D8CA16" w:rsidP="7C6A7C1C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</w:pPr>
            <w:r w:rsidRPr="7C6A7C1C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>RV: Kouření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  <w:t>: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28B61E51" w14:textId="0FBB7988" w:rsidR="004B177C" w:rsidRDefault="35D8CA16" w:rsidP="7C6A7C1C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 xml:space="preserve">zhlédni následující video </w:t>
            </w:r>
            <w:hyperlink r:id="rId5">
              <w:r w:rsidRPr="7C6A7C1C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https://www.youtube.com/watch?v=oGfJN_APNMA</w:t>
              </w:r>
            </w:hyperlink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a v učebnici si přečti str.118 až 121, ale můžeš vynechat na str.</w:t>
            </w:r>
            <w:r w:rsidR="62CF5223"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>118 anketu o kouření a není třeba plnit uvedené úkoly. Do sešitu si opiš ze str.</w:t>
            </w:r>
            <w:r w:rsidR="2DFE6F7C"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>20 - poslední odstavec (pod obr.</w:t>
            </w:r>
            <w:r w:rsidR="5177A7CE"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>pera) alespo</w:t>
            </w:r>
            <w:r w:rsidR="472F3250"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>ň</w:t>
            </w:r>
            <w:r w:rsidRPr="7C6A7C1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3 negativní důsledky kouření.</w:t>
            </w:r>
          </w:p>
          <w:p w14:paraId="07547A01" w14:textId="77777777" w:rsidR="003640B0" w:rsidRDefault="003640B0" w:rsidP="7C6A7C1C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C873708" w14:textId="42B621D0" w:rsidR="003640B0" w:rsidRDefault="1AEBB8C3" w:rsidP="7C6A7C1C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7C6A7C1C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372E6D12" w:rsidRPr="7C6A7C1C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7C6A7C1C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 První krok k lidským právům</w:t>
            </w:r>
          </w:p>
          <w:p w14:paraId="5E215270" w14:textId="59296060" w:rsidR="003640B0" w:rsidRDefault="1AEBB8C3" w:rsidP="7C6A7C1C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7C6A7C1C">
              <w:rPr>
                <w:rFonts w:eastAsiaTheme="minorEastAsia"/>
                <w:sz w:val="24"/>
                <w:szCs w:val="24"/>
              </w:rPr>
              <w:t>V učebnici si na str. 87</w:t>
            </w:r>
            <w:r w:rsidR="5C68BBBF" w:rsidRPr="7C6A7C1C">
              <w:rPr>
                <w:rFonts w:eastAsiaTheme="minorEastAsia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sz w:val="24"/>
                <w:szCs w:val="24"/>
              </w:rPr>
              <w:t>-</w:t>
            </w:r>
            <w:r w:rsidR="03029286" w:rsidRPr="7C6A7C1C">
              <w:rPr>
                <w:rFonts w:eastAsiaTheme="minorEastAsia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sz w:val="24"/>
                <w:szCs w:val="24"/>
              </w:rPr>
              <w:t xml:space="preserve">89 přečti text a prohlédni fotografie. Ostatní pokyny najdeš v osnově zápisu na </w:t>
            </w:r>
            <w:proofErr w:type="spellStart"/>
            <w:r w:rsidRPr="7C6A7C1C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7C6A7C1C">
              <w:rPr>
                <w:rFonts w:eastAsiaTheme="minorEastAsia"/>
                <w:sz w:val="24"/>
                <w:szCs w:val="24"/>
              </w:rPr>
              <w:t xml:space="preserve"> (soubory</w:t>
            </w:r>
            <w:r w:rsidR="2ACB3EE8" w:rsidRPr="7C6A7C1C">
              <w:rPr>
                <w:rFonts w:eastAsiaTheme="minorEastAsia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sz w:val="24"/>
                <w:szCs w:val="24"/>
              </w:rPr>
              <w:t>-</w:t>
            </w:r>
            <w:r w:rsidR="2CD6ED3C" w:rsidRPr="7C6A7C1C">
              <w:rPr>
                <w:rFonts w:eastAsiaTheme="minorEastAsia"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sz w:val="24"/>
                <w:szCs w:val="24"/>
              </w:rPr>
              <w:t xml:space="preserve">výukové materiály). Dobrovolná hodina OV pro zájemce proběhne v úterý </w:t>
            </w:r>
            <w:r w:rsidRPr="7C6A7C1C">
              <w:rPr>
                <w:rFonts w:eastAsiaTheme="minorEastAsia"/>
                <w:b/>
                <w:bCs/>
                <w:sz w:val="24"/>
                <w:szCs w:val="24"/>
              </w:rPr>
              <w:t>13.</w:t>
            </w:r>
            <w:r w:rsidR="3CBC623E" w:rsidRPr="7C6A7C1C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b/>
                <w:bCs/>
                <w:sz w:val="24"/>
                <w:szCs w:val="24"/>
              </w:rPr>
              <w:t>4.</w:t>
            </w:r>
            <w:r w:rsidR="5423DD00" w:rsidRPr="7C6A7C1C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7C6A7C1C">
              <w:rPr>
                <w:rFonts w:eastAsiaTheme="minorEastAsia"/>
                <w:b/>
                <w:bCs/>
                <w:sz w:val="24"/>
                <w:szCs w:val="24"/>
              </w:rPr>
              <w:t>začínáme v 8 hodin.</w:t>
            </w:r>
          </w:p>
          <w:p w14:paraId="67DC3965" w14:textId="76B164A4" w:rsidR="7C6A7C1C" w:rsidRDefault="7C6A7C1C" w:rsidP="7C6A7C1C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3217B2D1" w14:textId="5B2D8B28" w:rsidR="7E177D0C" w:rsidRDefault="7E177D0C" w:rsidP="7C6A7C1C">
            <w:p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7C6A7C1C">
              <w:rPr>
                <w:rFonts w:eastAsiaTheme="minorEastAsia"/>
                <w:b/>
                <w:bCs/>
                <w:sz w:val="24"/>
                <w:szCs w:val="24"/>
              </w:rPr>
              <w:t>Pč</w:t>
            </w:r>
            <w:proofErr w:type="spellEnd"/>
            <w:r w:rsidRPr="7C6A7C1C">
              <w:rPr>
                <w:rFonts w:eastAsiaTheme="minorEastAsia"/>
                <w:b/>
                <w:bCs/>
                <w:sz w:val="24"/>
                <w:szCs w:val="24"/>
              </w:rPr>
              <w:t xml:space="preserve"> - </w:t>
            </w:r>
            <w:r w:rsidRPr="7C6A7C1C">
              <w:rPr>
                <w:rFonts w:eastAsiaTheme="minorEastAsia"/>
                <w:sz w:val="24"/>
                <w:szCs w:val="24"/>
              </w:rPr>
              <w:t>Připomínám, že někteří z vás mi ještě neposlali velikonoční úkol, buď fotografii velikonoční kraslice</w:t>
            </w:r>
            <w:r w:rsidR="06331528" w:rsidRPr="7C6A7C1C">
              <w:rPr>
                <w:rFonts w:eastAsiaTheme="minorEastAsia"/>
                <w:sz w:val="24"/>
                <w:szCs w:val="24"/>
              </w:rPr>
              <w:t xml:space="preserve"> nebo velikonoční dekorace, kterou jste malovali </w:t>
            </w:r>
            <w:r w:rsidR="6EA253C1" w:rsidRPr="7C6A7C1C">
              <w:rPr>
                <w:rFonts w:eastAsiaTheme="minorEastAsia"/>
                <w:sz w:val="24"/>
                <w:szCs w:val="24"/>
              </w:rPr>
              <w:t>či dekorovali.</w:t>
            </w:r>
          </w:p>
          <w:p w14:paraId="5043CB0F" w14:textId="72C0805D" w:rsidR="003640B0" w:rsidRDefault="003640B0" w:rsidP="3787379E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91B16"/>
    <w:multiLevelType w:val="hybridMultilevel"/>
    <w:tmpl w:val="7E38941E"/>
    <w:lvl w:ilvl="0" w:tplc="BF361E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5AA8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10A9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E79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74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A8E1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6E87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5EF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145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B19ED"/>
    <w:multiLevelType w:val="hybridMultilevel"/>
    <w:tmpl w:val="8272B84A"/>
    <w:lvl w:ilvl="0" w:tplc="76A28D64">
      <w:start w:val="1"/>
      <w:numFmt w:val="decimal"/>
      <w:lvlText w:val="%1."/>
      <w:lvlJc w:val="left"/>
      <w:pPr>
        <w:ind w:left="720" w:hanging="360"/>
      </w:pPr>
    </w:lvl>
    <w:lvl w:ilvl="1" w:tplc="D3143316">
      <w:start w:val="1"/>
      <w:numFmt w:val="lowerLetter"/>
      <w:lvlText w:val="%2."/>
      <w:lvlJc w:val="left"/>
      <w:pPr>
        <w:ind w:left="1440" w:hanging="360"/>
      </w:pPr>
    </w:lvl>
    <w:lvl w:ilvl="2" w:tplc="4CC48ADE">
      <w:start w:val="1"/>
      <w:numFmt w:val="lowerRoman"/>
      <w:lvlText w:val="%3."/>
      <w:lvlJc w:val="right"/>
      <w:pPr>
        <w:ind w:left="2160" w:hanging="180"/>
      </w:pPr>
    </w:lvl>
    <w:lvl w:ilvl="3" w:tplc="D85284D8">
      <w:start w:val="1"/>
      <w:numFmt w:val="decimal"/>
      <w:lvlText w:val="%4."/>
      <w:lvlJc w:val="left"/>
      <w:pPr>
        <w:ind w:left="2880" w:hanging="360"/>
      </w:pPr>
    </w:lvl>
    <w:lvl w:ilvl="4" w:tplc="E6C0E6D8">
      <w:start w:val="1"/>
      <w:numFmt w:val="lowerLetter"/>
      <w:lvlText w:val="%5."/>
      <w:lvlJc w:val="left"/>
      <w:pPr>
        <w:ind w:left="3600" w:hanging="360"/>
      </w:pPr>
    </w:lvl>
    <w:lvl w:ilvl="5" w:tplc="A0F2DD02">
      <w:start w:val="1"/>
      <w:numFmt w:val="lowerRoman"/>
      <w:lvlText w:val="%6."/>
      <w:lvlJc w:val="right"/>
      <w:pPr>
        <w:ind w:left="4320" w:hanging="180"/>
      </w:pPr>
    </w:lvl>
    <w:lvl w:ilvl="6" w:tplc="1152DDF6">
      <w:start w:val="1"/>
      <w:numFmt w:val="decimal"/>
      <w:lvlText w:val="%7."/>
      <w:lvlJc w:val="left"/>
      <w:pPr>
        <w:ind w:left="5040" w:hanging="360"/>
      </w:pPr>
    </w:lvl>
    <w:lvl w:ilvl="7" w:tplc="C8564480">
      <w:start w:val="1"/>
      <w:numFmt w:val="lowerLetter"/>
      <w:lvlText w:val="%8."/>
      <w:lvlJc w:val="left"/>
      <w:pPr>
        <w:ind w:left="5760" w:hanging="360"/>
      </w:pPr>
    </w:lvl>
    <w:lvl w:ilvl="8" w:tplc="6310DA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96220"/>
    <w:multiLevelType w:val="hybridMultilevel"/>
    <w:tmpl w:val="5EBEF1C6"/>
    <w:lvl w:ilvl="0" w:tplc="C8CE42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52249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0453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64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6A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F43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E6B7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AB6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20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0E070F"/>
    <w:multiLevelType w:val="hybridMultilevel"/>
    <w:tmpl w:val="D862E6E8"/>
    <w:lvl w:ilvl="0" w:tplc="19DC92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6C48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EE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204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669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402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5AB9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09F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DA19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3249A"/>
    <w:multiLevelType w:val="hybridMultilevel"/>
    <w:tmpl w:val="B9684ACC"/>
    <w:lvl w:ilvl="0" w:tplc="045805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0CA4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F41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A00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6D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DA85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22E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4E9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C7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B5CF2"/>
    <w:rsid w:val="00CE1E5A"/>
    <w:rsid w:val="00D4542F"/>
    <w:rsid w:val="00D656D5"/>
    <w:rsid w:val="00DD7306"/>
    <w:rsid w:val="00EB4DE9"/>
    <w:rsid w:val="015CD719"/>
    <w:rsid w:val="0281067F"/>
    <w:rsid w:val="03029286"/>
    <w:rsid w:val="045C556C"/>
    <w:rsid w:val="0630483C"/>
    <w:rsid w:val="06331528"/>
    <w:rsid w:val="0640C3E1"/>
    <w:rsid w:val="06CB0C07"/>
    <w:rsid w:val="0A16B096"/>
    <w:rsid w:val="0B2A6D00"/>
    <w:rsid w:val="0FB7A117"/>
    <w:rsid w:val="10EEA0C8"/>
    <w:rsid w:val="14D5B29B"/>
    <w:rsid w:val="152B3CAF"/>
    <w:rsid w:val="158E1840"/>
    <w:rsid w:val="1AEBB8C3"/>
    <w:rsid w:val="21D610B5"/>
    <w:rsid w:val="2273458B"/>
    <w:rsid w:val="2288BDE1"/>
    <w:rsid w:val="22E5B2F6"/>
    <w:rsid w:val="257DE40F"/>
    <w:rsid w:val="2815341A"/>
    <w:rsid w:val="28508B71"/>
    <w:rsid w:val="2ACB3EE8"/>
    <w:rsid w:val="2CAB2682"/>
    <w:rsid w:val="2CD6ED3C"/>
    <w:rsid w:val="2D8F960F"/>
    <w:rsid w:val="2DFE6F7C"/>
    <w:rsid w:val="31B8A742"/>
    <w:rsid w:val="3281CA93"/>
    <w:rsid w:val="3392A957"/>
    <w:rsid w:val="34F04804"/>
    <w:rsid w:val="35D8CA16"/>
    <w:rsid w:val="372E6D12"/>
    <w:rsid w:val="376A0E6A"/>
    <w:rsid w:val="37824031"/>
    <w:rsid w:val="3787379E"/>
    <w:rsid w:val="389E06EE"/>
    <w:rsid w:val="3CBC623E"/>
    <w:rsid w:val="452BC674"/>
    <w:rsid w:val="472F3250"/>
    <w:rsid w:val="482FF26C"/>
    <w:rsid w:val="4A3B77B2"/>
    <w:rsid w:val="4B465AFE"/>
    <w:rsid w:val="4C2E7D1D"/>
    <w:rsid w:val="4C99918D"/>
    <w:rsid w:val="4CA25DA1"/>
    <w:rsid w:val="4D0042DC"/>
    <w:rsid w:val="4D5DFFE0"/>
    <w:rsid w:val="4F5362DC"/>
    <w:rsid w:val="4FB9E481"/>
    <w:rsid w:val="5177A7CE"/>
    <w:rsid w:val="536A81C0"/>
    <w:rsid w:val="5423DD00"/>
    <w:rsid w:val="56D8E66C"/>
    <w:rsid w:val="5A23DDD9"/>
    <w:rsid w:val="5C217EA2"/>
    <w:rsid w:val="5C68BBBF"/>
    <w:rsid w:val="5C8EE2EE"/>
    <w:rsid w:val="5D4F31D1"/>
    <w:rsid w:val="5D83A200"/>
    <w:rsid w:val="612306FA"/>
    <w:rsid w:val="615AF2B8"/>
    <w:rsid w:val="62CF5223"/>
    <w:rsid w:val="638D95B0"/>
    <w:rsid w:val="645AA7BC"/>
    <w:rsid w:val="65F6781D"/>
    <w:rsid w:val="67D5654E"/>
    <w:rsid w:val="6E0B8D47"/>
    <w:rsid w:val="6EA253C1"/>
    <w:rsid w:val="6ED04857"/>
    <w:rsid w:val="6EF87BFA"/>
    <w:rsid w:val="706C18B8"/>
    <w:rsid w:val="70D2A8D0"/>
    <w:rsid w:val="71814459"/>
    <w:rsid w:val="7207E919"/>
    <w:rsid w:val="725120AE"/>
    <w:rsid w:val="73CB5F96"/>
    <w:rsid w:val="73FBDE81"/>
    <w:rsid w:val="745F382F"/>
    <w:rsid w:val="7548FDD9"/>
    <w:rsid w:val="76FB4762"/>
    <w:rsid w:val="7951C533"/>
    <w:rsid w:val="7C5447C0"/>
    <w:rsid w:val="7C6A7C1C"/>
    <w:rsid w:val="7E177D0C"/>
    <w:rsid w:val="7E253656"/>
    <w:rsid w:val="7EAA3175"/>
    <w:rsid w:val="7F5FC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oGfJN_APN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2021-04-11T15:18:00Z</dcterms:created>
  <dcterms:modified xsi:type="dcterms:W3CDTF">2021-04-11T15:18:00Z</dcterms:modified>
</cp:coreProperties>
</file>